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0C83" w14:textId="77777777" w:rsidR="00293423" w:rsidRPr="00AD16C9" w:rsidRDefault="00293423" w:rsidP="00293423">
      <w:pPr>
        <w:jc w:val="center"/>
        <w:rPr>
          <w:rFonts w:asciiTheme="minorHAnsi" w:hAnsiTheme="minorHAnsi" w:cstheme="minorHAnsi"/>
          <w:sz w:val="20"/>
          <w:szCs w:val="20"/>
        </w:rPr>
      </w:pPr>
      <w:r w:rsidRPr="00AD16C9">
        <w:rPr>
          <w:rFonts w:asciiTheme="minorHAnsi" w:hAnsiTheme="minorHAnsi" w:cstheme="minorHAnsi"/>
          <w:b/>
          <w:sz w:val="20"/>
          <w:szCs w:val="20"/>
        </w:rPr>
        <w:t>PAGARÉ</w:t>
      </w:r>
    </w:p>
    <w:tbl>
      <w:tblPr>
        <w:tblW w:w="9003" w:type="dxa"/>
        <w:tblInd w:w="5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"/>
        <w:gridCol w:w="728"/>
        <w:gridCol w:w="501"/>
        <w:gridCol w:w="162"/>
        <w:gridCol w:w="1313"/>
        <w:gridCol w:w="1313"/>
        <w:gridCol w:w="678"/>
        <w:gridCol w:w="366"/>
        <w:gridCol w:w="2304"/>
        <w:gridCol w:w="185"/>
        <w:gridCol w:w="1054"/>
      </w:tblGrid>
      <w:tr w:rsidR="00293423" w:rsidRPr="00AD16C9" w14:paraId="354D334E" w14:textId="77777777" w:rsidTr="150033AE">
        <w:trPr>
          <w:trHeight w:val="30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nil"/>
            </w:tcBorders>
            <w:textDirection w:val="btLr"/>
            <w:vAlign w:val="center"/>
            <w:hideMark/>
          </w:tcPr>
          <w:p w14:paraId="7012E177" w14:textId="77777777" w:rsidR="00293423" w:rsidRPr="00AD16C9" w:rsidRDefault="00293423" w:rsidP="00F758D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LADO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F60974E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95597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755BEC" w14:textId="4573C6EE" w:rsidR="00293423" w:rsidRPr="00AD16C9" w:rsidRDefault="00293423" w:rsidP="75554A21">
            <w:pPr>
              <w:spacing w:before="0" w:after="0" w:line="240" w:lineRule="auto"/>
              <w:jc w:val="lef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75554A2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Por </w:t>
            </w:r>
            <w:r w:rsidR="00EC7E63" w:rsidRPr="75554A2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$ </w:t>
            </w:r>
            <w:r w:rsidR="009A20B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[•]</w:t>
            </w:r>
            <w:r w:rsidRPr="75554A2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.-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542CF3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93423" w:rsidRPr="00AD16C9" w14:paraId="6370A13E" w14:textId="77777777" w:rsidTr="150033AE">
        <w:trPr>
          <w:trHeight w:val="300"/>
        </w:trPr>
        <w:tc>
          <w:tcPr>
            <w:tcW w:w="399" w:type="dxa"/>
            <w:vMerge/>
            <w:vAlign w:val="center"/>
            <w:hideMark/>
          </w:tcPr>
          <w:p w14:paraId="6DB606AF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B2B4F1F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noWrap/>
            <w:vAlign w:val="bottom"/>
          </w:tcPr>
          <w:p w14:paraId="478759AA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2E879CE9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239B5B6E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noWrap/>
            <w:vAlign w:val="bottom"/>
          </w:tcPr>
          <w:p w14:paraId="1A0F5B10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/>
            <w:vAlign w:val="bottom"/>
          </w:tcPr>
          <w:p w14:paraId="5A252EF5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87450B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93423" w:rsidRPr="00AD16C9" w14:paraId="7331DC2F" w14:textId="77777777" w:rsidTr="150033AE">
        <w:trPr>
          <w:trHeight w:val="300"/>
        </w:trPr>
        <w:tc>
          <w:tcPr>
            <w:tcW w:w="399" w:type="dxa"/>
            <w:vMerge/>
            <w:vAlign w:val="center"/>
            <w:hideMark/>
          </w:tcPr>
          <w:p w14:paraId="72E6B717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noWrap/>
            <w:vAlign w:val="bottom"/>
            <w:hideMark/>
          </w:tcPr>
          <w:p w14:paraId="180AD8F5" w14:textId="14AA0342" w:rsidR="00293423" w:rsidRPr="00AD16C9" w:rsidRDefault="00A46D81" w:rsidP="150033AE">
            <w:pPr>
              <w:spacing w:before="0" w:after="0" w:line="240" w:lineRule="auto"/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150033AE">
              <w:rPr>
                <w:rFonts w:ascii="Calibri" w:eastAsia="Arial" w:hAnsi="Calibri"/>
                <w:sz w:val="20"/>
                <w:szCs w:val="20"/>
              </w:rPr>
              <w:t xml:space="preserve">Provincia de </w:t>
            </w:r>
            <w:r w:rsidR="009A20BD" w:rsidRPr="150033AE">
              <w:rPr>
                <w:rFonts w:ascii="Calibri" w:eastAsia="Arial" w:hAnsi="Calibri"/>
                <w:sz w:val="20"/>
                <w:szCs w:val="20"/>
              </w:rPr>
              <w:t>[•]</w:t>
            </w:r>
            <w:r w:rsidR="00CF594B" w:rsidRPr="150033AE">
              <w:rPr>
                <w:rFonts w:ascii="Calibri" w:eastAsia="Arial" w:hAnsi="Calibri"/>
                <w:sz w:val="20"/>
                <w:szCs w:val="20"/>
              </w:rPr>
              <w:t>,</w:t>
            </w:r>
            <w:r w:rsidR="009E09F3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="00E57916" w:rsidRPr="150033AE">
              <w:rPr>
                <w:rFonts w:ascii="Calibri" w:eastAsia="Arial" w:hAnsi="Calibri"/>
                <w:sz w:val="20"/>
                <w:szCs w:val="20"/>
              </w:rPr>
              <w:t>[•]</w:t>
            </w:r>
            <w:r w:rsidR="00CF594B" w:rsidRPr="150033AE">
              <w:rPr>
                <w:rFonts w:ascii="Calibri" w:eastAsia="Arial" w:hAnsi="Calibri"/>
                <w:sz w:val="20"/>
                <w:szCs w:val="20"/>
              </w:rPr>
              <w:t xml:space="preserve"> de </w:t>
            </w:r>
            <w:r w:rsidR="00E57916" w:rsidRPr="150033AE">
              <w:rPr>
                <w:rFonts w:ascii="Calibri" w:eastAsia="Arial" w:hAnsi="Calibri"/>
                <w:sz w:val="20"/>
                <w:szCs w:val="20"/>
              </w:rPr>
              <w:t>[•]</w:t>
            </w:r>
            <w:r w:rsidR="00CF594B" w:rsidRPr="150033AE">
              <w:rPr>
                <w:rFonts w:ascii="Calibri" w:eastAsia="Arial" w:hAnsi="Calibri"/>
                <w:sz w:val="20"/>
                <w:szCs w:val="20"/>
              </w:rPr>
              <w:t xml:space="preserve"> de 20</w:t>
            </w:r>
            <w:r w:rsidR="00D7460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[•]</w:t>
            </w:r>
            <w:r w:rsidR="00CF594B" w:rsidRPr="150033AE">
              <w:rPr>
                <w:rFonts w:ascii="Calibri" w:eastAsia="Arial" w:hAnsi="Calibri"/>
                <w:sz w:val="20"/>
                <w:szCs w:val="20"/>
              </w:rPr>
              <w:t>.</w:t>
            </w:r>
            <w:r w:rsidR="00293423" w:rsidRPr="150033A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3423" w:rsidRPr="00AD16C9" w14:paraId="16ED3115" w14:textId="77777777" w:rsidTr="150033AE">
        <w:trPr>
          <w:trHeight w:val="54"/>
        </w:trPr>
        <w:tc>
          <w:tcPr>
            <w:tcW w:w="399" w:type="dxa"/>
            <w:vMerge/>
            <w:vAlign w:val="center"/>
            <w:hideMark/>
          </w:tcPr>
          <w:p w14:paraId="5AD8E53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DDE6FC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noWrap/>
            <w:vAlign w:val="bottom"/>
          </w:tcPr>
          <w:p w14:paraId="69732EB6" w14:textId="77777777" w:rsidR="00293423" w:rsidRPr="00AD16C9" w:rsidRDefault="00293423" w:rsidP="00F758D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02D3DAE8" w14:textId="77777777" w:rsidR="00293423" w:rsidRPr="00AD16C9" w:rsidRDefault="00293423" w:rsidP="00F758D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1481A125" w14:textId="77777777" w:rsidR="00293423" w:rsidRPr="00AD16C9" w:rsidRDefault="00293423" w:rsidP="00F758D0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noWrap/>
            <w:vAlign w:val="bottom"/>
          </w:tcPr>
          <w:p w14:paraId="4C0FB806" w14:textId="77777777" w:rsidR="00293423" w:rsidRPr="00AD16C9" w:rsidRDefault="00293423" w:rsidP="00F758D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/>
            <w:vAlign w:val="bottom"/>
          </w:tcPr>
          <w:p w14:paraId="121395C6" w14:textId="77777777" w:rsidR="00293423" w:rsidRPr="00AD16C9" w:rsidRDefault="00293423" w:rsidP="00F758D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658D5F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93423" w:rsidRPr="00AD16C9" w14:paraId="6E7BA9A2" w14:textId="77777777" w:rsidTr="150033AE">
        <w:trPr>
          <w:trHeight w:val="2754"/>
        </w:trPr>
        <w:tc>
          <w:tcPr>
            <w:tcW w:w="399" w:type="dxa"/>
            <w:vMerge/>
            <w:vAlign w:val="center"/>
            <w:hideMark/>
          </w:tcPr>
          <w:p w14:paraId="2480B59E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vAlign w:val="bottom"/>
            <w:hideMark/>
          </w:tcPr>
          <w:p w14:paraId="78C430B5" w14:textId="423D3E6A" w:rsidR="00293423" w:rsidRPr="00AD16C9" w:rsidRDefault="00293423" w:rsidP="75554A21">
            <w:pPr>
              <w:spacing w:before="0" w:after="0" w:line="240" w:lineRule="auto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75554A2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Pagaré a la vista y sin protesto a BICE Fideicomisos S.A., exclusivamente en su calidad de fiduciario del Fideicomiso Financiero y de Administración “Fondo Nacional de Desarrollo Productivo (FONDEP)” CUIT N° 30-71455496-0, (antes denominado, “Fondo para el Desarrollo Económico Argentino -FONDEAR-”), y no a título personal, o a su orden, la cantidad de </w:t>
            </w:r>
            <w:r w:rsidR="00EC7E63" w:rsidRPr="75554A21">
              <w:rPr>
                <w:rFonts w:ascii="Calibri" w:hAnsi="Calibri" w:cs="Calibri"/>
                <w:sz w:val="20"/>
                <w:szCs w:val="20"/>
              </w:rPr>
              <w:t xml:space="preserve">pesos </w:t>
            </w:r>
            <w:r w:rsidR="00D7460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[•]</w:t>
            </w:r>
            <w:r w:rsidR="00EC7E63" w:rsidRPr="75554A21">
              <w:rPr>
                <w:rFonts w:ascii="Calibri" w:hAnsi="Calibri" w:cs="Calibri"/>
                <w:sz w:val="20"/>
                <w:szCs w:val="20"/>
              </w:rPr>
              <w:t xml:space="preserve"> ($</w:t>
            </w:r>
            <w:r w:rsidR="00D7460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[•]</w:t>
            </w:r>
            <w:r w:rsidR="00EC7E63" w:rsidRPr="75554A21">
              <w:rPr>
                <w:rFonts w:ascii="Calibri" w:hAnsi="Calibri" w:cs="Calibri"/>
                <w:sz w:val="20"/>
                <w:szCs w:val="20"/>
              </w:rPr>
              <w:t>)</w:t>
            </w:r>
            <w:r w:rsidRPr="75554A2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por igual valor recibido a nuestra entera satisfacción.</w:t>
            </w:r>
          </w:p>
          <w:p w14:paraId="198D8671" w14:textId="77777777" w:rsidR="00293423" w:rsidRPr="00AD16C9" w:rsidRDefault="00293423" w:rsidP="00F758D0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51EED1F" w14:textId="77777777" w:rsidR="00293423" w:rsidRPr="00AD16C9" w:rsidRDefault="00293423" w:rsidP="001D6A7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423" w:rsidRPr="00AD16C9" w14:paraId="269AD38F" w14:textId="77777777" w:rsidTr="150033AE">
        <w:trPr>
          <w:trHeight w:val="69"/>
        </w:trPr>
        <w:tc>
          <w:tcPr>
            <w:tcW w:w="399" w:type="dxa"/>
            <w:vMerge/>
            <w:vAlign w:val="center"/>
            <w:hideMark/>
          </w:tcPr>
          <w:p w14:paraId="192790DC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noWrap/>
            <w:vAlign w:val="bottom"/>
            <w:hideMark/>
          </w:tcPr>
          <w:p w14:paraId="1DECF5B5" w14:textId="77777777" w:rsidR="00293423" w:rsidRPr="00AD16C9" w:rsidRDefault="00293423" w:rsidP="00F758D0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423" w:rsidRPr="00AD16C9" w14:paraId="1FF3A6EE" w14:textId="77777777" w:rsidTr="150033AE">
        <w:trPr>
          <w:trHeight w:val="60"/>
        </w:trPr>
        <w:tc>
          <w:tcPr>
            <w:tcW w:w="399" w:type="dxa"/>
            <w:vMerge/>
            <w:vAlign w:val="center"/>
            <w:hideMark/>
          </w:tcPr>
          <w:p w14:paraId="1CB2CE46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vAlign w:val="bottom"/>
            <w:hideMark/>
          </w:tcPr>
          <w:p w14:paraId="5187C434" w14:textId="25D82B14" w:rsidR="00293423" w:rsidRDefault="00293423" w:rsidP="75554A21">
            <w:pPr>
              <w:spacing w:before="0" w:after="0" w:line="240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75554A2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Dejo expresamente aclarado, en mi carácter de Librador que, de conformidad con lo dispuesto en el artículo 36 del Decreto Ley 5965/63, este pagaré debe presentarse para el pago dentro del plazo de </w:t>
            </w:r>
            <w:r w:rsidR="009E09F3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[•]</w:t>
            </w:r>
            <w:r w:rsidR="00EC7E63" w:rsidRPr="75554A2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(</w:t>
            </w:r>
            <w:r w:rsidR="009E09F3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[•]</w:t>
            </w:r>
            <w:r w:rsidR="00EC7E63" w:rsidRPr="75554A2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) años</w:t>
            </w:r>
            <w:r w:rsidRPr="75554A2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 contar desde la fecha de su libramiento.</w:t>
            </w:r>
          </w:p>
          <w:p w14:paraId="12A0052F" w14:textId="3F4191EB" w:rsidR="009E09F3" w:rsidRPr="00D935C5" w:rsidRDefault="009E09F3" w:rsidP="75554A21">
            <w:pPr>
              <w:spacing w:before="0" w:after="0" w:line="240" w:lineRule="auto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93423" w:rsidRPr="00AD16C9" w14:paraId="52F758ED" w14:textId="77777777" w:rsidTr="150033AE">
        <w:trPr>
          <w:trHeight w:val="346"/>
        </w:trPr>
        <w:tc>
          <w:tcPr>
            <w:tcW w:w="399" w:type="dxa"/>
            <w:vMerge/>
            <w:vAlign w:val="center"/>
            <w:hideMark/>
          </w:tcPr>
          <w:p w14:paraId="6157BD8B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E0F6977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noWrap/>
            <w:vAlign w:val="bottom"/>
          </w:tcPr>
          <w:p w14:paraId="304DF09E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3914B6F0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6ABAF159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noWrap/>
            <w:vAlign w:val="bottom"/>
          </w:tcPr>
          <w:p w14:paraId="20C9CD35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/>
            <w:vAlign w:val="bottom"/>
          </w:tcPr>
          <w:p w14:paraId="78D236FA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941506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93423" w:rsidRPr="00AD16C9" w14:paraId="339B8ACD" w14:textId="77777777" w:rsidTr="150033AE">
        <w:trPr>
          <w:trHeight w:val="525"/>
        </w:trPr>
        <w:tc>
          <w:tcPr>
            <w:tcW w:w="399" w:type="dxa"/>
            <w:vMerge/>
            <w:vAlign w:val="center"/>
            <w:hideMark/>
          </w:tcPr>
          <w:p w14:paraId="761B5C74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2B6BE9C" w14:textId="77777777" w:rsidR="00293423" w:rsidRPr="00AD16C9" w:rsidRDefault="00293423" w:rsidP="001D6CC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Domicilio Librador: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07BB32E1" w14:textId="3273ABD5" w:rsidR="00293423" w:rsidRPr="00AD2CE7" w:rsidRDefault="00D7460D" w:rsidP="75554A21">
            <w:pPr>
              <w:spacing w:before="0" w:after="0" w:line="240" w:lineRule="auto"/>
              <w:rPr>
                <w:rFonts w:asciiTheme="minorHAnsi" w:hAnsiTheme="minorHAnsi" w:cstheme="minorBidi"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[•]</w:t>
            </w:r>
          </w:p>
        </w:tc>
      </w:tr>
      <w:tr w:rsidR="00293423" w:rsidRPr="00AD16C9" w14:paraId="511D52C2" w14:textId="77777777" w:rsidTr="150033AE">
        <w:trPr>
          <w:trHeight w:val="525"/>
        </w:trPr>
        <w:tc>
          <w:tcPr>
            <w:tcW w:w="399" w:type="dxa"/>
            <w:vMerge/>
            <w:vAlign w:val="center"/>
            <w:hideMark/>
          </w:tcPr>
          <w:p w14:paraId="7128A2A0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EF3D141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noWrap/>
            <w:vAlign w:val="bottom"/>
          </w:tcPr>
          <w:p w14:paraId="2AAF91A4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2C73110D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5561FCB5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noWrap/>
            <w:vAlign w:val="bottom"/>
          </w:tcPr>
          <w:p w14:paraId="2B28958E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/>
            <w:vAlign w:val="bottom"/>
          </w:tcPr>
          <w:p w14:paraId="4EFE2E5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44C3EF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93423" w:rsidRPr="00AD16C9" w14:paraId="7D8ACB5D" w14:textId="77777777" w:rsidTr="150033AE">
        <w:trPr>
          <w:trHeight w:val="525"/>
        </w:trPr>
        <w:tc>
          <w:tcPr>
            <w:tcW w:w="399" w:type="dxa"/>
            <w:vMerge/>
            <w:vAlign w:val="center"/>
            <w:hideMark/>
          </w:tcPr>
          <w:p w14:paraId="6CFCB963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660EDCC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Lugar de pago: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3F8F7510" w14:textId="77777777" w:rsidR="00293423" w:rsidRPr="00AD16C9" w:rsidRDefault="00AD16C9" w:rsidP="00F758D0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de Mayo 526</w:t>
            </w:r>
            <w:r w:rsidR="00293423"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C.A.B.A.</w:t>
            </w:r>
          </w:p>
        </w:tc>
      </w:tr>
      <w:tr w:rsidR="00293423" w:rsidRPr="00AD16C9" w14:paraId="23857321" w14:textId="77777777" w:rsidTr="150033AE">
        <w:trPr>
          <w:trHeight w:val="300"/>
        </w:trPr>
        <w:tc>
          <w:tcPr>
            <w:tcW w:w="399" w:type="dxa"/>
            <w:vMerge/>
            <w:vAlign w:val="center"/>
            <w:hideMark/>
          </w:tcPr>
          <w:p w14:paraId="50A8A5D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0EF416F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noWrap/>
            <w:vAlign w:val="bottom"/>
          </w:tcPr>
          <w:p w14:paraId="25AE23BB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noWrap/>
            <w:vAlign w:val="bottom"/>
          </w:tcPr>
          <w:p w14:paraId="249D7FB2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4938A36F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noWrap/>
            <w:vAlign w:val="bottom"/>
          </w:tcPr>
          <w:p w14:paraId="1CE2B603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/>
            <w:vAlign w:val="bottom"/>
          </w:tcPr>
          <w:p w14:paraId="406D5F04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EE2F2B2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93423" w:rsidRPr="00AD16C9" w14:paraId="1A89B27C" w14:textId="77777777" w:rsidTr="150033AE">
        <w:trPr>
          <w:trHeight w:val="300"/>
        </w:trPr>
        <w:tc>
          <w:tcPr>
            <w:tcW w:w="399" w:type="dxa"/>
            <w:vMerge/>
            <w:vAlign w:val="center"/>
            <w:hideMark/>
          </w:tcPr>
          <w:p w14:paraId="519E7202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6889955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noWrap/>
            <w:vAlign w:val="bottom"/>
          </w:tcPr>
          <w:p w14:paraId="016F2D3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noWrap/>
            <w:vAlign w:val="bottom"/>
          </w:tcPr>
          <w:p w14:paraId="212680EE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5D2CFE2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noWrap/>
            <w:vAlign w:val="bottom"/>
          </w:tcPr>
          <w:p w14:paraId="221F25C1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/>
            <w:vAlign w:val="bottom"/>
          </w:tcPr>
          <w:p w14:paraId="1FF81769" w14:textId="77777777" w:rsidR="00293423" w:rsidRPr="00AD16C9" w:rsidRDefault="00293423" w:rsidP="00C3481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A6D6C3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93423" w:rsidRPr="006A6912" w14:paraId="2F7A9ACC" w14:textId="77777777" w:rsidTr="150033AE">
        <w:trPr>
          <w:trHeight w:val="121"/>
        </w:trPr>
        <w:tc>
          <w:tcPr>
            <w:tcW w:w="399" w:type="dxa"/>
            <w:vMerge/>
            <w:vAlign w:val="center"/>
          </w:tcPr>
          <w:p w14:paraId="2F910901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A13298D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Librador:</w:t>
            </w:r>
          </w:p>
        </w:tc>
        <w:tc>
          <w:tcPr>
            <w:tcW w:w="1475" w:type="dxa"/>
            <w:gridSpan w:val="2"/>
            <w:noWrap/>
            <w:vAlign w:val="bottom"/>
          </w:tcPr>
          <w:p w14:paraId="7C2DFD48" w14:textId="77777777" w:rsidR="00293423" w:rsidRPr="00AD16C9" w:rsidRDefault="00293423" w:rsidP="00C06F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</w:tcPr>
          <w:p w14:paraId="0B5AA50D" w14:textId="5A4D487E" w:rsidR="00293423" w:rsidRPr="006A6912" w:rsidRDefault="009A20BD" w:rsidP="75554A21">
            <w:pPr>
              <w:spacing w:before="0" w:after="0" w:line="240" w:lineRule="auto"/>
              <w:rPr>
                <w:rFonts w:asciiTheme="minorHAnsi" w:hAnsiTheme="minorHAnsi" w:cstheme="minorBidi"/>
                <w:color w:val="000000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[•],</w:t>
            </w:r>
            <w:r w:rsidR="003D4E8C" w:rsidRPr="75554A21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CUIT N° 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>[•]</w:t>
            </w:r>
          </w:p>
        </w:tc>
      </w:tr>
      <w:tr w:rsidR="00293423" w:rsidRPr="00AD16C9" w14:paraId="6B17BDE5" w14:textId="77777777" w:rsidTr="150033AE">
        <w:trPr>
          <w:trHeight w:val="1103"/>
        </w:trPr>
        <w:tc>
          <w:tcPr>
            <w:tcW w:w="399" w:type="dxa"/>
            <w:vMerge/>
            <w:vAlign w:val="center"/>
            <w:hideMark/>
          </w:tcPr>
          <w:p w14:paraId="0D914AFF" w14:textId="77777777" w:rsidR="00293423" w:rsidRPr="006A6912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9F6C5AC" w14:textId="77777777" w:rsidR="00293423" w:rsidRPr="006A6912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  <w:p w14:paraId="2B0A1155" w14:textId="77777777" w:rsidR="00293423" w:rsidRPr="006A6912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  <w:p w14:paraId="3C47A60C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1475" w:type="dxa"/>
            <w:gridSpan w:val="2"/>
            <w:noWrap/>
            <w:vAlign w:val="bottom"/>
          </w:tcPr>
          <w:p w14:paraId="23B9EEBB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2F0843A4" w14:textId="77777777" w:rsidR="00293423" w:rsidRPr="006A5128" w:rsidRDefault="00293423" w:rsidP="00F758D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423" w:rsidRPr="00AD16C9" w14:paraId="4494B43A" w14:textId="77777777" w:rsidTr="150033AE">
        <w:trPr>
          <w:trHeight w:val="300"/>
        </w:trPr>
        <w:tc>
          <w:tcPr>
            <w:tcW w:w="399" w:type="dxa"/>
            <w:vMerge/>
            <w:vAlign w:val="center"/>
            <w:hideMark/>
          </w:tcPr>
          <w:p w14:paraId="08DCF9CC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067C77A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noWrap/>
            <w:vAlign w:val="bottom"/>
          </w:tcPr>
          <w:p w14:paraId="485C47EB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noWrap/>
            <w:vAlign w:val="bottom"/>
          </w:tcPr>
          <w:p w14:paraId="173FEFD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0AE0F369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noWrap/>
            <w:vAlign w:val="bottom"/>
          </w:tcPr>
          <w:p w14:paraId="72E6B0A0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/>
            <w:vAlign w:val="bottom"/>
          </w:tcPr>
          <w:p w14:paraId="1712CDC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6D3B9C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93423" w:rsidRPr="00AD16C9" w14:paraId="0D0319A1" w14:textId="77777777" w:rsidTr="150033AE">
        <w:trPr>
          <w:trHeight w:val="300"/>
        </w:trPr>
        <w:tc>
          <w:tcPr>
            <w:tcW w:w="399" w:type="dxa"/>
            <w:vMerge/>
            <w:vAlign w:val="center"/>
            <w:hideMark/>
          </w:tcPr>
          <w:p w14:paraId="17D2E5C5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0C58219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noWrap/>
            <w:vAlign w:val="bottom"/>
          </w:tcPr>
          <w:p w14:paraId="041CB029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noWrap/>
            <w:vAlign w:val="bottom"/>
          </w:tcPr>
          <w:p w14:paraId="5B9EB569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14:paraId="72A276E6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noWrap/>
            <w:vAlign w:val="bottom"/>
          </w:tcPr>
          <w:p w14:paraId="5DB85C20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/>
            <w:vAlign w:val="bottom"/>
          </w:tcPr>
          <w:p w14:paraId="04B31A29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FF44E6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93423" w:rsidRPr="00AD16C9" w14:paraId="7695BE81" w14:textId="77777777" w:rsidTr="150033AE">
        <w:trPr>
          <w:trHeight w:val="525"/>
        </w:trPr>
        <w:tc>
          <w:tcPr>
            <w:tcW w:w="399" w:type="dxa"/>
            <w:vMerge/>
            <w:vAlign w:val="center"/>
            <w:hideMark/>
          </w:tcPr>
          <w:p w14:paraId="4AFAE272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5CE08A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Aclaración:</w:t>
            </w:r>
          </w:p>
        </w:tc>
        <w:tc>
          <w:tcPr>
            <w:tcW w:w="1475" w:type="dxa"/>
            <w:gridSpan w:val="2"/>
            <w:noWrap/>
            <w:vAlign w:val="bottom"/>
          </w:tcPr>
          <w:p w14:paraId="1C2ED552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BA7EC9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9EB03F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DC48CF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E22AED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93423" w:rsidRPr="00AD16C9" w14:paraId="6BE128AD" w14:textId="77777777" w:rsidTr="150033AE">
        <w:trPr>
          <w:trHeight w:val="315"/>
        </w:trPr>
        <w:tc>
          <w:tcPr>
            <w:tcW w:w="399" w:type="dxa"/>
            <w:vMerge/>
            <w:vAlign w:val="center"/>
            <w:hideMark/>
          </w:tcPr>
          <w:p w14:paraId="69BA571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AC13DA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826DC2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B983F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608886E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669470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A597A88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BE9830" w14:textId="77777777" w:rsidR="00293423" w:rsidRPr="00AD16C9" w:rsidRDefault="00293423" w:rsidP="00F758D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37E25A60" w14:textId="77777777" w:rsidR="00293423" w:rsidRPr="00AD16C9" w:rsidRDefault="00293423" w:rsidP="00293423">
      <w:pPr>
        <w:rPr>
          <w:rFonts w:asciiTheme="minorHAnsi" w:hAnsiTheme="minorHAnsi" w:cstheme="minorHAnsi"/>
          <w:sz w:val="20"/>
          <w:szCs w:val="20"/>
        </w:rPr>
      </w:pPr>
    </w:p>
    <w:p w14:paraId="01B1F383" w14:textId="77777777" w:rsidR="00EE43D7" w:rsidRDefault="00EE43D7"/>
    <w:sectPr w:rsidR="00EE43D7" w:rsidSect="00E7375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23"/>
    <w:rsid w:val="0001580B"/>
    <w:rsid w:val="00080BFE"/>
    <w:rsid w:val="000D408C"/>
    <w:rsid w:val="001820B8"/>
    <w:rsid w:val="001D6A76"/>
    <w:rsid w:val="001D6CC6"/>
    <w:rsid w:val="002735DC"/>
    <w:rsid w:val="00293423"/>
    <w:rsid w:val="002D0CB3"/>
    <w:rsid w:val="003638D0"/>
    <w:rsid w:val="003A6C19"/>
    <w:rsid w:val="003C2F7B"/>
    <w:rsid w:val="003D4E8C"/>
    <w:rsid w:val="003F0C4E"/>
    <w:rsid w:val="004240EF"/>
    <w:rsid w:val="0049618E"/>
    <w:rsid w:val="00530D9A"/>
    <w:rsid w:val="0053199C"/>
    <w:rsid w:val="0054066B"/>
    <w:rsid w:val="005B55C0"/>
    <w:rsid w:val="005B7696"/>
    <w:rsid w:val="005C3A06"/>
    <w:rsid w:val="0061246D"/>
    <w:rsid w:val="00651554"/>
    <w:rsid w:val="0068707C"/>
    <w:rsid w:val="006A5128"/>
    <w:rsid w:val="006A6912"/>
    <w:rsid w:val="006B1051"/>
    <w:rsid w:val="006B4226"/>
    <w:rsid w:val="006B6E5C"/>
    <w:rsid w:val="007413F5"/>
    <w:rsid w:val="007C5154"/>
    <w:rsid w:val="007E029A"/>
    <w:rsid w:val="007F6C91"/>
    <w:rsid w:val="00842D99"/>
    <w:rsid w:val="008771DC"/>
    <w:rsid w:val="008A726A"/>
    <w:rsid w:val="008F446D"/>
    <w:rsid w:val="009562E7"/>
    <w:rsid w:val="00966C05"/>
    <w:rsid w:val="009A20BD"/>
    <w:rsid w:val="009E09F3"/>
    <w:rsid w:val="00A46D81"/>
    <w:rsid w:val="00AB263E"/>
    <w:rsid w:val="00AD16C9"/>
    <w:rsid w:val="00AD2CE7"/>
    <w:rsid w:val="00AD6F83"/>
    <w:rsid w:val="00B40696"/>
    <w:rsid w:val="00BD5D2C"/>
    <w:rsid w:val="00C06FD0"/>
    <w:rsid w:val="00C34812"/>
    <w:rsid w:val="00CF594B"/>
    <w:rsid w:val="00CF64D8"/>
    <w:rsid w:val="00D7460D"/>
    <w:rsid w:val="00D935C5"/>
    <w:rsid w:val="00E57916"/>
    <w:rsid w:val="00EC7E63"/>
    <w:rsid w:val="00EE4358"/>
    <w:rsid w:val="00EE43D7"/>
    <w:rsid w:val="00EF0614"/>
    <w:rsid w:val="00F30E0D"/>
    <w:rsid w:val="00F433FE"/>
    <w:rsid w:val="00FA4316"/>
    <w:rsid w:val="00FD662E"/>
    <w:rsid w:val="150033AE"/>
    <w:rsid w:val="64C6303A"/>
    <w:rsid w:val="71BA6394"/>
    <w:rsid w:val="755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4183"/>
  <w15:docId w15:val="{E1C1984E-FDA7-4211-B071-687B4BF1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23"/>
    <w:pPr>
      <w:spacing w:before="120" w:after="120" w:line="280" w:lineRule="exact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1820B8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0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0B8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A51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1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12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1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128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372AF9586CB47822A14F09C7C00A3" ma:contentTypeVersion="9" ma:contentTypeDescription="Crear nuevo documento." ma:contentTypeScope="" ma:versionID="0e9cfa539fcfb28602313aad59c933ff">
  <xsd:schema xmlns:xsd="http://www.w3.org/2001/XMLSchema" xmlns:xs="http://www.w3.org/2001/XMLSchema" xmlns:p="http://schemas.microsoft.com/office/2006/metadata/properties" xmlns:ns2="8f49c25d-271e-4821-a716-0d1ba9723ce4" targetNamespace="http://schemas.microsoft.com/office/2006/metadata/properties" ma:root="true" ma:fieldsID="30cb91ed1a191fc555e5d61b1b63583a" ns2:_="">
    <xsd:import namespace="8f49c25d-271e-4821-a716-0d1ba9723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9c25d-271e-4821-a716-0d1ba9723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70DF3-7C9F-420A-9E43-295FC5B28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A5AE0-9A10-4F7E-8D75-712FC21C2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971DE-F942-4C47-AA7E-3D5B31868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9c25d-271e-4821-a716-0d1ba9723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Goicoa</dc:creator>
  <cp:lastModifiedBy>GOICOA MARIA BELEN</cp:lastModifiedBy>
  <cp:revision>5</cp:revision>
  <dcterms:created xsi:type="dcterms:W3CDTF">2021-06-25T22:24:00Z</dcterms:created>
  <dcterms:modified xsi:type="dcterms:W3CDTF">2021-06-25T22:33:00Z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0x0101001D9372AF9586CB47822A14F09C7C00A3</vt:lpwstr>
  </property>
</Properties>
</file>