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3" w:type="dxa"/>
        <w:tblCellMar>
          <w:left w:w="70" w:type="dxa"/>
          <w:right w:w="70" w:type="dxa"/>
        </w:tblCellMar>
        <w:tblLook w:val="04A0"/>
      </w:tblPr>
      <w:tblGrid>
        <w:gridCol w:w="9520"/>
        <w:gridCol w:w="2803"/>
      </w:tblGrid>
      <w:tr w:rsidR="00717375" w:rsidRPr="006964A3" w:rsidTr="00717375">
        <w:trPr>
          <w:trHeight w:val="559"/>
        </w:trPr>
        <w:tc>
          <w:tcPr>
            <w:tcW w:w="12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7375" w:rsidRPr="006964A3" w:rsidRDefault="00717375" w:rsidP="00EE1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SUBSIDIOS 2018 </w:t>
            </w:r>
            <w:r w:rsidR="00EE1A2F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–</w:t>
            </w: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</w:t>
            </w:r>
            <w:r w:rsidR="00EE1A2F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RESUMEN ANUAL</w:t>
            </w:r>
            <w:r w:rsidR="00711AFF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</w:t>
            </w:r>
            <w:r w:rsidR="00EE1A2F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AL 12/2018</w:t>
            </w:r>
          </w:p>
        </w:tc>
      </w:tr>
      <w:tr w:rsidR="00D14523" w:rsidRPr="006964A3" w:rsidTr="006964A3">
        <w:trPr>
          <w:trHeight w:val="660"/>
        </w:trPr>
        <w:tc>
          <w:tcPr>
            <w:tcW w:w="9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D14523" w:rsidRPr="006964A3" w:rsidRDefault="00D14523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AR"/>
              </w:rPr>
            </w:pPr>
            <w:hyperlink r:id="rId5" w:anchor="TRANSFERENCIAS!A1" w:history="1">
              <w:r w:rsidRPr="006964A3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  <w:lang w:eastAsia="es-AR"/>
                </w:rPr>
                <w:t>TRANSFERENCIAS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523" w:rsidRPr="006964A3" w:rsidRDefault="00D14523" w:rsidP="00696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$  6.</w:t>
            </w:r>
            <w:r w:rsidR="003D691B"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361.218.504,79</w:t>
            </w:r>
          </w:p>
        </w:tc>
      </w:tr>
      <w:tr w:rsidR="00D14523" w:rsidRPr="006964A3" w:rsidTr="006964A3">
        <w:trPr>
          <w:trHeight w:val="660"/>
        </w:trPr>
        <w:tc>
          <w:tcPr>
            <w:tcW w:w="9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D14523" w:rsidRPr="006964A3" w:rsidRDefault="00D14523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AR"/>
              </w:rPr>
            </w:pPr>
            <w:hyperlink r:id="rId6" w:anchor="BECAS!A1" w:history="1">
              <w:r w:rsidRPr="006964A3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  <w:lang w:eastAsia="es-AR"/>
                </w:rPr>
                <w:t>BECAS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523" w:rsidRPr="006964A3" w:rsidRDefault="00D14523" w:rsidP="00696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$      346.296.</w:t>
            </w:r>
            <w:r w:rsidR="003D691B"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071</w:t>
            </w:r>
            <w:r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3D691B"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D14523" w:rsidRPr="006964A3" w:rsidTr="006964A3">
        <w:trPr>
          <w:trHeight w:val="660"/>
        </w:trPr>
        <w:tc>
          <w:tcPr>
            <w:tcW w:w="9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14523" w:rsidRPr="006964A3" w:rsidRDefault="00D14523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AR"/>
              </w:rPr>
            </w:pPr>
            <w:hyperlink r:id="rId7" w:anchor="SUBSIDIOS!A1" w:history="1">
              <w:r w:rsidRPr="006964A3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  <w:lang w:eastAsia="es-AR"/>
                </w:rPr>
                <w:t>SUBSIDIOS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523" w:rsidRPr="006964A3" w:rsidRDefault="00D14523" w:rsidP="00696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$        99.349.984,00</w:t>
            </w:r>
          </w:p>
        </w:tc>
      </w:tr>
      <w:tr w:rsidR="00D14523" w:rsidRPr="006964A3" w:rsidTr="006964A3">
        <w:trPr>
          <w:trHeight w:val="660"/>
        </w:trPr>
        <w:tc>
          <w:tcPr>
            <w:tcW w:w="9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14523" w:rsidRPr="006964A3" w:rsidRDefault="00D14523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TOTAL GENERAL DE  PAGOS EFECTUADOS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14523" w:rsidRPr="006964A3" w:rsidRDefault="00D14523" w:rsidP="00696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$  7.093.741.677,84</w:t>
            </w:r>
          </w:p>
        </w:tc>
      </w:tr>
    </w:tbl>
    <w:p w:rsidR="005012CB" w:rsidRPr="006964A3" w:rsidRDefault="00964D19">
      <w:pPr>
        <w:rPr>
          <w:rFonts w:ascii="Arial" w:hAnsi="Arial" w:cs="Arial"/>
          <w:sz w:val="24"/>
          <w:szCs w:val="24"/>
        </w:rPr>
      </w:pPr>
      <w:r w:rsidRPr="006964A3">
        <w:rPr>
          <w:rFonts w:ascii="Arial" w:hAnsi="Arial" w:cs="Arial"/>
          <w:sz w:val="24"/>
          <w:szCs w:val="24"/>
        </w:rPr>
        <w:t>Fuente: Dirección de Tesorería y Contabilidad (Subsecretaría de Coordinación Administrativa) - MSAL. Año 2018.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2181"/>
        <w:gridCol w:w="2581"/>
      </w:tblGrid>
      <w:tr w:rsidR="00717375" w:rsidRPr="006964A3" w:rsidTr="006964A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0E5F25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964A3">
              <w:rPr>
                <w:rFonts w:ascii="Arial" w:hAnsi="Arial" w:cs="Arial"/>
                <w:sz w:val="24"/>
                <w:szCs w:val="24"/>
              </w:rPr>
              <w:t>Detalle: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717375" w:rsidRPr="006964A3" w:rsidTr="006964A3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717375" w:rsidRPr="006964A3" w:rsidTr="006964A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7375" w:rsidRPr="006964A3" w:rsidRDefault="000E5F25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TRANSFERENCIAS POR </w:t>
            </w:r>
            <w:r w:rsidR="00717375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CONCEPTO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F25" w:rsidRPr="006964A3" w:rsidRDefault="00717375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TOTALES AL </w:t>
            </w:r>
            <w:r w:rsidR="00711AFF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12</w:t>
            </w:r>
            <w:r w:rsidR="000E5F25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/2018</w:t>
            </w:r>
          </w:p>
        </w:tc>
      </w:tr>
      <w:tr w:rsidR="00717375" w:rsidRPr="006964A3" w:rsidTr="006964A3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375" w:rsidRPr="006964A3" w:rsidRDefault="00717375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375" w:rsidRPr="006964A3" w:rsidRDefault="00717375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711AFF" w:rsidRPr="006964A3" w:rsidTr="006964A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711AFF" w:rsidRPr="006964A3" w:rsidRDefault="00E55BB3" w:rsidP="00696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PROGRAMAS PARA LA ATENCION DE LA MADRE Y EL NIÑO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AFF" w:rsidRPr="006964A3" w:rsidRDefault="00711AFF" w:rsidP="00696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   </w:t>
            </w:r>
            <w:r w:rsidR="00E55BB3" w:rsidRPr="00696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6964A3">
              <w:rPr>
                <w:rFonts w:ascii="Arial" w:hAnsi="Arial" w:cs="Arial"/>
                <w:b/>
                <w:bCs/>
                <w:sz w:val="24"/>
                <w:szCs w:val="24"/>
              </w:rPr>
              <w:t>23.399.307,92</w:t>
            </w:r>
          </w:p>
        </w:tc>
      </w:tr>
      <w:tr w:rsidR="00711AFF" w:rsidRPr="006964A3" w:rsidTr="006964A3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711AFF" w:rsidRPr="006964A3" w:rsidRDefault="00E55BB3" w:rsidP="00696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PROGRAMAS VINCULADOS CON LA COBERTURA UNIVERSAL DE SALUD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AFF" w:rsidRPr="006964A3" w:rsidRDefault="00711AFF" w:rsidP="00696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   </w:t>
            </w:r>
            <w:r w:rsidR="00E55BB3" w:rsidRPr="00696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6964A3">
              <w:rPr>
                <w:rFonts w:ascii="Arial" w:hAnsi="Arial" w:cs="Arial"/>
                <w:b/>
                <w:bCs/>
                <w:sz w:val="24"/>
                <w:szCs w:val="24"/>
              </w:rPr>
              <w:t>747.655.963,66</w:t>
            </w:r>
          </w:p>
        </w:tc>
      </w:tr>
      <w:tr w:rsidR="00711AFF" w:rsidRPr="006964A3" w:rsidTr="006964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711AFF" w:rsidRPr="006964A3" w:rsidRDefault="00E55BB3" w:rsidP="00696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PROGRAMAS DESTINADOS AL DESARROLLO DE ESTRATEGIAS EN SALUD FAMILIAR Y COMUNITARIA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AFF" w:rsidRPr="006964A3" w:rsidRDefault="00711AFF" w:rsidP="00696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   </w:t>
            </w:r>
            <w:r w:rsidR="00E55BB3" w:rsidRPr="00696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6964A3">
              <w:rPr>
                <w:rFonts w:ascii="Arial" w:hAnsi="Arial" w:cs="Arial"/>
                <w:b/>
                <w:bCs/>
                <w:sz w:val="24"/>
                <w:szCs w:val="24"/>
              </w:rPr>
              <w:t>396.354.173,34</w:t>
            </w:r>
          </w:p>
        </w:tc>
      </w:tr>
      <w:tr w:rsidR="00711AFF" w:rsidRPr="006964A3" w:rsidTr="006964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:rsidR="00711AFF" w:rsidRPr="006964A3" w:rsidRDefault="00E55BB3" w:rsidP="00696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GASTOS DE FUNCIONAMIENTO HOSPITALES BAJO LA ÓRBITA DEL MINISTERIO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AFF" w:rsidRPr="006964A3" w:rsidRDefault="00711AFF" w:rsidP="00696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   </w:t>
            </w:r>
            <w:r w:rsidR="00E55BB3" w:rsidRPr="00696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964A3">
              <w:rPr>
                <w:rFonts w:ascii="Arial" w:hAnsi="Arial" w:cs="Arial"/>
                <w:b/>
                <w:bCs/>
                <w:sz w:val="24"/>
                <w:szCs w:val="24"/>
              </w:rPr>
              <w:t>5.193.809.059,87</w:t>
            </w:r>
          </w:p>
        </w:tc>
      </w:tr>
      <w:tr w:rsidR="00717375" w:rsidRPr="006964A3" w:rsidTr="006964A3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17375" w:rsidRPr="006964A3" w:rsidRDefault="00717375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TOTAL ANUAL TRANSFERENCIAS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11AFF" w:rsidRPr="006964A3" w:rsidRDefault="00711AFF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  <w:p w:rsidR="00711AFF" w:rsidRPr="006964A3" w:rsidRDefault="00711AFF" w:rsidP="00696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$   </w:t>
            </w:r>
            <w:r w:rsidR="00E55BB3"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696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6.361.218.504,79</w:t>
            </w:r>
          </w:p>
          <w:p w:rsidR="00717375" w:rsidRPr="006964A3" w:rsidRDefault="00717375" w:rsidP="006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717375" w:rsidRPr="006964A3" w:rsidRDefault="00717375">
      <w:pPr>
        <w:rPr>
          <w:rFonts w:ascii="Arial" w:hAnsi="Arial" w:cs="Arial"/>
          <w:sz w:val="24"/>
          <w:szCs w:val="24"/>
        </w:rPr>
      </w:pPr>
    </w:p>
    <w:tbl>
      <w:tblPr>
        <w:tblW w:w="11766" w:type="dxa"/>
        <w:tblCellMar>
          <w:left w:w="70" w:type="dxa"/>
          <w:right w:w="70" w:type="dxa"/>
        </w:tblCellMar>
        <w:tblLook w:val="04A0"/>
      </w:tblPr>
      <w:tblGrid>
        <w:gridCol w:w="8320"/>
        <w:gridCol w:w="3446"/>
      </w:tblGrid>
      <w:tr w:rsidR="00717375" w:rsidRPr="006964A3" w:rsidTr="000E5F25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  <w:p w:rsidR="003D691B" w:rsidRPr="006964A3" w:rsidRDefault="003D691B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  <w:p w:rsidR="003D691B" w:rsidRPr="006964A3" w:rsidRDefault="003D691B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  <w:p w:rsidR="003D691B" w:rsidRDefault="003D691B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  <w:p w:rsidR="006964A3" w:rsidRPr="006964A3" w:rsidRDefault="006964A3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  <w:p w:rsidR="003D691B" w:rsidRPr="006964A3" w:rsidRDefault="003D691B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717375" w:rsidRPr="006964A3" w:rsidTr="000E5F25">
        <w:trPr>
          <w:trHeight w:val="31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7375" w:rsidRPr="006964A3" w:rsidRDefault="00717375" w:rsidP="003D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MONTO TOTAL AL </w:t>
            </w:r>
            <w:r w:rsidR="003D691B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12</w:t>
            </w: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/</w:t>
            </w:r>
            <w:r w:rsidR="003D691B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2018</w:t>
            </w:r>
          </w:p>
        </w:tc>
      </w:tr>
      <w:tr w:rsidR="00717375" w:rsidRPr="006964A3" w:rsidTr="000E5F25">
        <w:trPr>
          <w:trHeight w:val="1110"/>
        </w:trPr>
        <w:tc>
          <w:tcPr>
            <w:tcW w:w="8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BECAS OTORGADAS A EQUIPOS DE INVESTIGACION, A GRUPOS DE CAPACITACION, PROGRAMAS Y UNIDADES SANITARIAS, ENTRE OTROS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75" w:rsidRPr="006964A3" w:rsidRDefault="00717375" w:rsidP="003D69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 xml:space="preserve"> $                </w:t>
            </w:r>
            <w:r w:rsidR="003D691B" w:rsidRPr="006964A3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346.296.071,66</w:t>
            </w:r>
            <w:r w:rsidRPr="006964A3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:rsidR="00717375" w:rsidRPr="006964A3" w:rsidRDefault="00717375" w:rsidP="000E5F25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tbl>
      <w:tblPr>
        <w:tblW w:w="11690" w:type="dxa"/>
        <w:tblCellMar>
          <w:left w:w="70" w:type="dxa"/>
          <w:right w:w="70" w:type="dxa"/>
        </w:tblCellMar>
        <w:tblLook w:val="04A0"/>
      </w:tblPr>
      <w:tblGrid>
        <w:gridCol w:w="8169"/>
        <w:gridCol w:w="3521"/>
      </w:tblGrid>
      <w:tr w:rsidR="00717375" w:rsidRPr="006964A3" w:rsidTr="000E5F25">
        <w:trPr>
          <w:trHeight w:val="444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717375" w:rsidRPr="006964A3" w:rsidTr="000E5F25">
        <w:trPr>
          <w:trHeight w:val="373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7375" w:rsidRPr="006964A3" w:rsidRDefault="00717375" w:rsidP="003D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MONTO TOTAL AL</w:t>
            </w:r>
            <w:r w:rsidR="003D691B"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12</w:t>
            </w: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/2018</w:t>
            </w:r>
          </w:p>
        </w:tc>
      </w:tr>
      <w:tr w:rsidR="00717375" w:rsidRPr="006964A3" w:rsidTr="000E5F25">
        <w:trPr>
          <w:trHeight w:val="355"/>
        </w:trPr>
        <w:tc>
          <w:tcPr>
            <w:tcW w:w="8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SUBSIDIOS OTORGADOS A DISTINTAS ENTIDADES ABOCADAS AL TRATAMIENTO DE LA SALUD PUBLICA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375" w:rsidRPr="006964A3" w:rsidRDefault="00717375" w:rsidP="003D69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  <w:r w:rsidRPr="006964A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r w:rsidRPr="006964A3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 xml:space="preserve">$                       </w:t>
            </w:r>
            <w:r w:rsidR="003D691B" w:rsidRPr="006964A3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99.349.984</w:t>
            </w:r>
            <w:r w:rsidRPr="006964A3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 xml:space="preserve">,00 </w:t>
            </w:r>
          </w:p>
        </w:tc>
      </w:tr>
      <w:tr w:rsidR="00717375" w:rsidRPr="006964A3" w:rsidTr="000E5F25">
        <w:trPr>
          <w:trHeight w:val="483"/>
        </w:trPr>
        <w:tc>
          <w:tcPr>
            <w:tcW w:w="8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375" w:rsidRPr="006964A3" w:rsidRDefault="00717375" w:rsidP="0071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415D66" w:rsidRPr="006964A3" w:rsidRDefault="00415D66" w:rsidP="00AA6648">
      <w:pPr>
        <w:rPr>
          <w:rFonts w:ascii="Arial" w:hAnsi="Arial" w:cs="Arial"/>
          <w:sz w:val="24"/>
          <w:szCs w:val="24"/>
        </w:rPr>
      </w:pPr>
    </w:p>
    <w:sectPr w:rsidR="00415D66" w:rsidRPr="006964A3" w:rsidSect="00717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AD"/>
    <w:multiLevelType w:val="multilevel"/>
    <w:tmpl w:val="931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40EC"/>
    <w:multiLevelType w:val="hybridMultilevel"/>
    <w:tmpl w:val="245075C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290E"/>
    <w:multiLevelType w:val="multilevel"/>
    <w:tmpl w:val="96B4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F5B3A"/>
    <w:multiLevelType w:val="hybridMultilevel"/>
    <w:tmpl w:val="C10C89F0"/>
    <w:lvl w:ilvl="0" w:tplc="DFCC3D7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94AEE"/>
    <w:multiLevelType w:val="multilevel"/>
    <w:tmpl w:val="527A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F4D78"/>
    <w:multiLevelType w:val="hybridMultilevel"/>
    <w:tmpl w:val="5718C9D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2326C"/>
    <w:multiLevelType w:val="multilevel"/>
    <w:tmpl w:val="45F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53640"/>
    <w:multiLevelType w:val="multilevel"/>
    <w:tmpl w:val="EFF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85ADC"/>
    <w:multiLevelType w:val="hybridMultilevel"/>
    <w:tmpl w:val="9EA22E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A3E25"/>
    <w:multiLevelType w:val="multilevel"/>
    <w:tmpl w:val="889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71C93"/>
    <w:multiLevelType w:val="hybridMultilevel"/>
    <w:tmpl w:val="B11636EE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0F7877"/>
    <w:multiLevelType w:val="multilevel"/>
    <w:tmpl w:val="96D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576FF"/>
    <w:multiLevelType w:val="hybridMultilevel"/>
    <w:tmpl w:val="718EC15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94436"/>
    <w:multiLevelType w:val="hybridMultilevel"/>
    <w:tmpl w:val="0CD6AEE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F038F"/>
    <w:multiLevelType w:val="hybridMultilevel"/>
    <w:tmpl w:val="5CA48986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74793F"/>
    <w:multiLevelType w:val="hybridMultilevel"/>
    <w:tmpl w:val="7996CB3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E36FD0"/>
    <w:multiLevelType w:val="multilevel"/>
    <w:tmpl w:val="A5C6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F0830"/>
    <w:multiLevelType w:val="hybridMultilevel"/>
    <w:tmpl w:val="BF3A94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1649C"/>
    <w:multiLevelType w:val="multilevel"/>
    <w:tmpl w:val="02D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05289"/>
    <w:multiLevelType w:val="multilevel"/>
    <w:tmpl w:val="5B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21C55"/>
    <w:multiLevelType w:val="multilevel"/>
    <w:tmpl w:val="5B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6187C"/>
    <w:multiLevelType w:val="multilevel"/>
    <w:tmpl w:val="0B82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18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15"/>
  </w:num>
  <w:num w:numId="17">
    <w:abstractNumId w:val="20"/>
  </w:num>
  <w:num w:numId="18">
    <w:abstractNumId w:val="19"/>
  </w:num>
  <w:num w:numId="19">
    <w:abstractNumId w:val="1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375"/>
    <w:rsid w:val="000856BA"/>
    <w:rsid w:val="000E5F25"/>
    <w:rsid w:val="001B5BEC"/>
    <w:rsid w:val="001C2F73"/>
    <w:rsid w:val="002A173D"/>
    <w:rsid w:val="002D1617"/>
    <w:rsid w:val="002F63E4"/>
    <w:rsid w:val="00304727"/>
    <w:rsid w:val="003D691B"/>
    <w:rsid w:val="00415D66"/>
    <w:rsid w:val="004362D6"/>
    <w:rsid w:val="0044729A"/>
    <w:rsid w:val="004806D0"/>
    <w:rsid w:val="005012CB"/>
    <w:rsid w:val="0051496F"/>
    <w:rsid w:val="0052665E"/>
    <w:rsid w:val="006579DF"/>
    <w:rsid w:val="006964A3"/>
    <w:rsid w:val="006A6FA6"/>
    <w:rsid w:val="006E598C"/>
    <w:rsid w:val="00711AFF"/>
    <w:rsid w:val="00717375"/>
    <w:rsid w:val="007A57E5"/>
    <w:rsid w:val="008236A4"/>
    <w:rsid w:val="00964D19"/>
    <w:rsid w:val="009960BC"/>
    <w:rsid w:val="00A50814"/>
    <w:rsid w:val="00AA6648"/>
    <w:rsid w:val="00AD27E6"/>
    <w:rsid w:val="00D14523"/>
    <w:rsid w:val="00E55BB3"/>
    <w:rsid w:val="00E81FE9"/>
    <w:rsid w:val="00EA2CA5"/>
    <w:rsid w:val="00EE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3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06D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06D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856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3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06D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06D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856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ry_\Downloads\Transparencia%20DTYC%20V1%20PRUEBA%20(1)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y_\Downloads\Transparencia%20DTYC%20V1%20PRUEBA%20(1).xlsx" TargetMode="External"/><Relationship Id="rId5" Type="http://schemas.openxmlformats.org/officeDocument/2006/relationships/hyperlink" Target="file:///C:\Users\kary_\Downloads\Transparencia%20DTYC%20V1%20PRUEBA%20(1).xls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Bassin</dc:creator>
  <cp:lastModifiedBy>Karina</cp:lastModifiedBy>
  <cp:revision>2</cp:revision>
  <dcterms:created xsi:type="dcterms:W3CDTF">2018-12-18T17:28:00Z</dcterms:created>
  <dcterms:modified xsi:type="dcterms:W3CDTF">2018-12-18T17:28:00Z</dcterms:modified>
</cp:coreProperties>
</file>